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93" w:rsidRDefault="005B3C93"/>
    <w:tbl>
      <w:tblPr>
        <w:tblW w:w="11021" w:type="dxa"/>
        <w:tblInd w:w="-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5597"/>
        <w:gridCol w:w="5424"/>
      </w:tblGrid>
      <w:tr w:rsidR="00A1137A" w:rsidTr="005829E8">
        <w:trPr>
          <w:trHeight w:val="2173"/>
        </w:trPr>
        <w:tc>
          <w:tcPr>
            <w:tcW w:w="11021" w:type="dxa"/>
            <w:gridSpan w:val="2"/>
            <w:tcBorders>
              <w:bottom w:val="single" w:sz="18" w:space="0" w:color="auto"/>
            </w:tcBorders>
          </w:tcPr>
          <w:p w:rsidR="00E25914" w:rsidRPr="005B3C93" w:rsidRDefault="00A1137A" w:rsidP="00C354D2">
            <w:pPr>
              <w:jc w:val="center"/>
              <w:rPr>
                <w:rFonts w:ascii="Biondi" w:hAnsi="Biondi"/>
                <w:b/>
                <w:color w:val="CB4339"/>
                <w:sz w:val="72"/>
                <w:szCs w:val="72"/>
              </w:rPr>
            </w:pPr>
            <w:r w:rsidRPr="005B3C93">
              <w:rPr>
                <w:rFonts w:ascii="Biondi" w:hAnsi="Biondi"/>
                <w:b/>
                <w:color w:val="CB4339"/>
                <w:sz w:val="72"/>
                <w:szCs w:val="72"/>
              </w:rPr>
              <w:t xml:space="preserve">High School </w:t>
            </w:r>
          </w:p>
          <w:p w:rsidR="00A1137A" w:rsidRPr="00E25914" w:rsidRDefault="00A1137A" w:rsidP="00C354D2">
            <w:pPr>
              <w:jc w:val="center"/>
              <w:rPr>
                <w:rFonts w:ascii="Amienne" w:hAnsi="Amienne" w:cs="Aharoni"/>
                <w:b/>
                <w:color w:val="CB4339"/>
                <w:sz w:val="144"/>
                <w:szCs w:val="144"/>
              </w:rPr>
            </w:pPr>
            <w:r w:rsidRPr="005B3C93">
              <w:rPr>
                <w:rFonts w:ascii="Biondi" w:hAnsi="Biondi"/>
                <w:b/>
                <w:color w:val="CB4339"/>
                <w:sz w:val="72"/>
                <w:szCs w:val="72"/>
              </w:rPr>
              <w:t>Application Workshop</w:t>
            </w:r>
            <w:r w:rsidR="005829E8">
              <w:rPr>
                <w:rFonts w:ascii="Biondi" w:hAnsi="Biondi"/>
                <w:b/>
                <w:color w:val="CB4339"/>
                <w:sz w:val="72"/>
                <w:szCs w:val="72"/>
              </w:rPr>
              <w:t>s</w:t>
            </w:r>
          </w:p>
        </w:tc>
      </w:tr>
      <w:tr w:rsidR="00F22FC6" w:rsidTr="00F22FC6">
        <w:trPr>
          <w:trHeight w:val="1251"/>
        </w:trPr>
        <w:tc>
          <w:tcPr>
            <w:tcW w:w="11021" w:type="dxa"/>
            <w:gridSpan w:val="2"/>
            <w:shd w:val="clear" w:color="auto" w:fill="auto"/>
            <w:vAlign w:val="center"/>
          </w:tcPr>
          <w:p w:rsidR="00F22FC6" w:rsidRPr="00F22FC6" w:rsidRDefault="00694569" w:rsidP="00F22F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GO Project</w:t>
            </w:r>
            <w:r w:rsidR="00F22FC6" w:rsidRPr="0043369A">
              <w:rPr>
                <w:sz w:val="36"/>
                <w:szCs w:val="36"/>
              </w:rPr>
              <w:t xml:space="preserve"> </w:t>
            </w:r>
            <w:r w:rsidR="00F22FC6" w:rsidRPr="00F22FC6">
              <w:rPr>
                <w:sz w:val="44"/>
                <w:szCs w:val="44"/>
              </w:rPr>
              <w:t>∙</w:t>
            </w:r>
            <w:r w:rsidR="00F22FC6">
              <w:rPr>
                <w:sz w:val="44"/>
                <w:szCs w:val="44"/>
              </w:rPr>
              <w:t xml:space="preserve"> </w:t>
            </w:r>
            <w:r w:rsidR="00F22FC6" w:rsidRPr="0043369A">
              <w:rPr>
                <w:sz w:val="36"/>
                <w:szCs w:val="36"/>
              </w:rPr>
              <w:t>LEEAP Education Program</w:t>
            </w:r>
          </w:p>
        </w:tc>
      </w:tr>
      <w:tr w:rsidR="00A1137A" w:rsidTr="00F22FC6">
        <w:trPr>
          <w:trHeight w:val="982"/>
        </w:trPr>
        <w:tc>
          <w:tcPr>
            <w:tcW w:w="5597" w:type="dxa"/>
            <w:shd w:val="clear" w:color="auto" w:fill="FABF8F" w:themeFill="accent6" w:themeFillTint="99"/>
            <w:vAlign w:val="center"/>
          </w:tcPr>
          <w:p w:rsidR="005829E8" w:rsidRDefault="00694569" w:rsidP="005829E8">
            <w:pPr>
              <w:jc w:val="center"/>
              <w:rPr>
                <w:rFonts w:ascii="Biondi" w:hAnsi="Biondi"/>
                <w:sz w:val="32"/>
                <w:szCs w:val="32"/>
              </w:rPr>
            </w:pPr>
            <w:r>
              <w:rPr>
                <w:rFonts w:ascii="Biondi" w:hAnsi="Biondi"/>
                <w:sz w:val="32"/>
                <w:szCs w:val="32"/>
              </w:rPr>
              <w:t>Satur</w:t>
            </w:r>
            <w:r w:rsidR="0043369A">
              <w:rPr>
                <w:rFonts w:ascii="Biondi" w:hAnsi="Biondi"/>
                <w:sz w:val="32"/>
                <w:szCs w:val="32"/>
              </w:rPr>
              <w:t>day</w:t>
            </w:r>
            <w:r w:rsidR="005829E8">
              <w:rPr>
                <w:rFonts w:ascii="Biondi" w:hAnsi="Biondi"/>
                <w:sz w:val="32"/>
                <w:szCs w:val="32"/>
              </w:rPr>
              <w:t>s</w:t>
            </w:r>
            <w:r w:rsidR="00C354D2" w:rsidRPr="0043369A">
              <w:rPr>
                <w:rFonts w:ascii="Biondi" w:hAnsi="Biondi"/>
                <w:sz w:val="32"/>
                <w:szCs w:val="32"/>
              </w:rPr>
              <w:t>,</w:t>
            </w:r>
          </w:p>
          <w:p w:rsidR="005829E8" w:rsidRPr="005829E8" w:rsidRDefault="00694569" w:rsidP="005829E8">
            <w:pPr>
              <w:jc w:val="center"/>
              <w:rPr>
                <w:rFonts w:ascii="Biondi" w:hAnsi="Biondi"/>
                <w:sz w:val="32"/>
                <w:szCs w:val="32"/>
                <w:vertAlign w:val="superscript"/>
              </w:rPr>
            </w:pPr>
            <w:r>
              <w:rPr>
                <w:rFonts w:ascii="Biondi" w:hAnsi="Biondi"/>
                <w:sz w:val="32"/>
                <w:szCs w:val="32"/>
              </w:rPr>
              <w:t>October 22</w:t>
            </w:r>
            <w:r w:rsidRPr="00694569">
              <w:rPr>
                <w:rFonts w:ascii="Biondi" w:hAnsi="Biondi"/>
                <w:sz w:val="32"/>
                <w:szCs w:val="32"/>
                <w:vertAlign w:val="superscript"/>
              </w:rPr>
              <w:t>nd</w:t>
            </w:r>
            <w:r>
              <w:rPr>
                <w:rFonts w:ascii="Biondi" w:hAnsi="Biondi"/>
                <w:sz w:val="32"/>
                <w:szCs w:val="32"/>
              </w:rPr>
              <w:t xml:space="preserve"> and 29th</w:t>
            </w:r>
          </w:p>
        </w:tc>
        <w:tc>
          <w:tcPr>
            <w:tcW w:w="5424" w:type="dxa"/>
            <w:shd w:val="clear" w:color="auto" w:fill="FABF8F" w:themeFill="accent6" w:themeFillTint="99"/>
            <w:vAlign w:val="bottom"/>
          </w:tcPr>
          <w:p w:rsidR="00A1137A" w:rsidRPr="0043369A" w:rsidRDefault="00694569" w:rsidP="00694569">
            <w:pPr>
              <w:spacing w:after="200" w:line="276" w:lineRule="auto"/>
              <w:jc w:val="center"/>
              <w:rPr>
                <w:rFonts w:ascii="Biondi" w:hAnsi="Biondi"/>
                <w:sz w:val="32"/>
                <w:szCs w:val="32"/>
              </w:rPr>
            </w:pPr>
            <w:r>
              <w:rPr>
                <w:rFonts w:ascii="Biondi" w:hAnsi="Biondi"/>
                <w:sz w:val="32"/>
                <w:szCs w:val="32"/>
              </w:rPr>
              <w:t>10</w:t>
            </w:r>
            <w:r w:rsidR="005B3C93">
              <w:rPr>
                <w:rFonts w:ascii="Biondi" w:hAnsi="Biondi"/>
                <w:sz w:val="32"/>
                <w:szCs w:val="32"/>
              </w:rPr>
              <w:t>:00</w:t>
            </w:r>
            <w:r>
              <w:rPr>
                <w:rFonts w:ascii="Biondi" w:hAnsi="Biondi"/>
                <w:sz w:val="32"/>
                <w:szCs w:val="32"/>
              </w:rPr>
              <w:t xml:space="preserve"> AM</w:t>
            </w:r>
            <w:r w:rsidR="00F22FC6">
              <w:rPr>
                <w:rFonts w:ascii="Biondi" w:hAnsi="Biondi"/>
                <w:sz w:val="32"/>
                <w:szCs w:val="32"/>
              </w:rPr>
              <w:t xml:space="preserve"> </w:t>
            </w:r>
            <w:r>
              <w:rPr>
                <w:rFonts w:ascii="Biondi" w:hAnsi="Biondi"/>
                <w:sz w:val="32"/>
                <w:szCs w:val="32"/>
              </w:rPr>
              <w:t>–</w:t>
            </w:r>
            <w:r w:rsidR="00F22FC6">
              <w:rPr>
                <w:rFonts w:ascii="Biondi" w:hAnsi="Biondi"/>
                <w:sz w:val="32"/>
                <w:szCs w:val="32"/>
              </w:rPr>
              <w:t xml:space="preserve"> </w:t>
            </w:r>
            <w:r>
              <w:rPr>
                <w:rFonts w:ascii="Biondi" w:hAnsi="Biondi"/>
                <w:sz w:val="32"/>
                <w:szCs w:val="32"/>
              </w:rPr>
              <w:t>12</w:t>
            </w:r>
            <w:r w:rsidR="005B3C93">
              <w:rPr>
                <w:rFonts w:ascii="Biondi" w:hAnsi="Biondi"/>
                <w:sz w:val="32"/>
                <w:szCs w:val="32"/>
              </w:rPr>
              <w:t>:</w:t>
            </w:r>
            <w:r>
              <w:rPr>
                <w:rFonts w:ascii="Biondi" w:hAnsi="Biondi"/>
                <w:sz w:val="32"/>
                <w:szCs w:val="32"/>
              </w:rPr>
              <w:t>3</w:t>
            </w:r>
            <w:r w:rsidR="005B3C93">
              <w:rPr>
                <w:rFonts w:ascii="Biondi" w:hAnsi="Biondi"/>
                <w:sz w:val="32"/>
                <w:szCs w:val="32"/>
              </w:rPr>
              <w:t>0</w:t>
            </w:r>
            <w:r w:rsidR="00F22FC6">
              <w:rPr>
                <w:rFonts w:ascii="Biondi" w:hAnsi="Biondi"/>
                <w:sz w:val="32"/>
                <w:szCs w:val="32"/>
              </w:rPr>
              <w:t xml:space="preserve"> </w:t>
            </w:r>
            <w:r w:rsidR="005B3C93">
              <w:rPr>
                <w:rFonts w:ascii="Biondi" w:hAnsi="Biondi"/>
                <w:sz w:val="32"/>
                <w:szCs w:val="32"/>
              </w:rPr>
              <w:t>pm</w:t>
            </w:r>
          </w:p>
        </w:tc>
      </w:tr>
      <w:tr w:rsidR="00A1137A" w:rsidTr="005829E8">
        <w:trPr>
          <w:trHeight w:val="8028"/>
        </w:trPr>
        <w:tc>
          <w:tcPr>
            <w:tcW w:w="11021" w:type="dxa"/>
            <w:gridSpan w:val="2"/>
          </w:tcPr>
          <w:p w:rsidR="00947238" w:rsidRPr="005B3C93" w:rsidRDefault="00947238" w:rsidP="00947238">
            <w:pPr>
              <w:jc w:val="center"/>
              <w:rPr>
                <w:b/>
                <w:i/>
                <w:sz w:val="44"/>
                <w:szCs w:val="44"/>
              </w:rPr>
            </w:pPr>
          </w:p>
          <w:p w:rsidR="00C354D2" w:rsidRPr="005829E8" w:rsidRDefault="00C354D2" w:rsidP="00947238">
            <w:pPr>
              <w:jc w:val="center"/>
              <w:rPr>
                <w:b/>
                <w:i/>
                <w:sz w:val="72"/>
                <w:szCs w:val="72"/>
              </w:rPr>
            </w:pPr>
            <w:r w:rsidRPr="005829E8">
              <w:rPr>
                <w:b/>
                <w:i/>
                <w:sz w:val="72"/>
                <w:szCs w:val="72"/>
              </w:rPr>
              <w:t xml:space="preserve">Are you </w:t>
            </w:r>
            <w:r w:rsidR="005829E8" w:rsidRPr="005829E8">
              <w:rPr>
                <w:b/>
                <w:i/>
                <w:sz w:val="72"/>
                <w:szCs w:val="72"/>
              </w:rPr>
              <w:t>a</w:t>
            </w:r>
            <w:r w:rsidR="00694569">
              <w:rPr>
                <w:b/>
                <w:i/>
                <w:sz w:val="72"/>
                <w:szCs w:val="72"/>
              </w:rPr>
              <w:t>n</w:t>
            </w:r>
            <w:r w:rsidRPr="005829E8">
              <w:rPr>
                <w:b/>
                <w:i/>
                <w:sz w:val="72"/>
                <w:szCs w:val="72"/>
              </w:rPr>
              <w:t xml:space="preserve"> </w:t>
            </w:r>
            <w:r w:rsidR="00694569">
              <w:rPr>
                <w:b/>
                <w:i/>
                <w:sz w:val="72"/>
                <w:szCs w:val="72"/>
              </w:rPr>
              <w:t>8</w:t>
            </w:r>
            <w:r w:rsidR="005829E8" w:rsidRPr="005829E8">
              <w:rPr>
                <w:b/>
                <w:i/>
                <w:sz w:val="72"/>
                <w:szCs w:val="72"/>
                <w:vertAlign w:val="superscript"/>
              </w:rPr>
              <w:t>th</w:t>
            </w:r>
            <w:r w:rsidR="005829E8" w:rsidRPr="005829E8">
              <w:rPr>
                <w:b/>
                <w:i/>
                <w:sz w:val="72"/>
                <w:szCs w:val="72"/>
              </w:rPr>
              <w:t xml:space="preserve"> grader </w:t>
            </w:r>
            <w:r w:rsidRPr="005829E8">
              <w:rPr>
                <w:b/>
                <w:i/>
                <w:sz w:val="72"/>
                <w:szCs w:val="72"/>
              </w:rPr>
              <w:t>apply</w:t>
            </w:r>
            <w:r w:rsidR="005829E8" w:rsidRPr="005829E8">
              <w:rPr>
                <w:b/>
                <w:i/>
                <w:sz w:val="72"/>
                <w:szCs w:val="72"/>
              </w:rPr>
              <w:t>ing</w:t>
            </w:r>
            <w:r w:rsidRPr="005829E8">
              <w:rPr>
                <w:b/>
                <w:i/>
                <w:sz w:val="72"/>
                <w:szCs w:val="72"/>
              </w:rPr>
              <w:t xml:space="preserve"> to public high school</w:t>
            </w:r>
            <w:r w:rsidR="005829E8" w:rsidRPr="005829E8">
              <w:rPr>
                <w:b/>
                <w:i/>
                <w:sz w:val="72"/>
                <w:szCs w:val="72"/>
              </w:rPr>
              <w:t xml:space="preserve"> </w:t>
            </w:r>
            <w:r w:rsidR="000F1493">
              <w:rPr>
                <w:b/>
                <w:i/>
                <w:sz w:val="72"/>
                <w:szCs w:val="72"/>
              </w:rPr>
              <w:t>this</w:t>
            </w:r>
            <w:r w:rsidR="005829E8" w:rsidRPr="005829E8">
              <w:rPr>
                <w:b/>
                <w:i/>
                <w:sz w:val="72"/>
                <w:szCs w:val="72"/>
              </w:rPr>
              <w:t xml:space="preserve"> fall</w:t>
            </w:r>
            <w:r w:rsidRPr="005829E8">
              <w:rPr>
                <w:b/>
                <w:i/>
                <w:sz w:val="72"/>
                <w:szCs w:val="72"/>
              </w:rPr>
              <w:t>?</w:t>
            </w:r>
          </w:p>
          <w:p w:rsidR="00947238" w:rsidRDefault="00947238" w:rsidP="00C354D2">
            <w:pPr>
              <w:jc w:val="center"/>
              <w:rPr>
                <w:sz w:val="44"/>
                <w:szCs w:val="44"/>
              </w:rPr>
            </w:pPr>
          </w:p>
          <w:p w:rsidR="00C354D2" w:rsidRPr="00C354D2" w:rsidRDefault="005829E8" w:rsidP="005829E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Come to</w:t>
            </w:r>
            <w:r w:rsidR="00C354D2">
              <w:rPr>
                <w:sz w:val="44"/>
                <w:szCs w:val="44"/>
              </w:rPr>
              <w:t xml:space="preserve"> LEEAP’s </w:t>
            </w:r>
            <w:r w:rsidR="00E25914" w:rsidRPr="005B3C93">
              <w:rPr>
                <w:rFonts w:ascii="Biondi" w:hAnsi="Biondi"/>
                <w:color w:val="CB4339"/>
                <w:sz w:val="44"/>
                <w:szCs w:val="44"/>
              </w:rPr>
              <w:t>H</w:t>
            </w:r>
            <w:r w:rsidR="00C354D2" w:rsidRPr="005B3C93">
              <w:rPr>
                <w:rFonts w:ascii="Biondi" w:hAnsi="Biondi"/>
                <w:color w:val="CB4339"/>
                <w:sz w:val="44"/>
                <w:szCs w:val="44"/>
              </w:rPr>
              <w:t xml:space="preserve">igh </w:t>
            </w:r>
            <w:r w:rsidR="00E25914" w:rsidRPr="005B3C93">
              <w:rPr>
                <w:rFonts w:ascii="Biondi" w:hAnsi="Biondi"/>
                <w:color w:val="CB4339"/>
                <w:sz w:val="44"/>
                <w:szCs w:val="44"/>
              </w:rPr>
              <w:t>S</w:t>
            </w:r>
            <w:r w:rsidR="00C354D2" w:rsidRPr="005B3C93">
              <w:rPr>
                <w:rFonts w:ascii="Biondi" w:hAnsi="Biondi"/>
                <w:color w:val="CB4339"/>
                <w:sz w:val="44"/>
                <w:szCs w:val="44"/>
              </w:rPr>
              <w:t xml:space="preserve">chool </w:t>
            </w:r>
            <w:r w:rsidR="00E25914" w:rsidRPr="005B3C93">
              <w:rPr>
                <w:rFonts w:ascii="Biondi" w:hAnsi="Biondi"/>
                <w:color w:val="CB4339"/>
                <w:sz w:val="44"/>
                <w:szCs w:val="44"/>
              </w:rPr>
              <w:t>A</w:t>
            </w:r>
            <w:r w:rsidR="00C354D2" w:rsidRPr="005B3C93">
              <w:rPr>
                <w:rFonts w:ascii="Biondi" w:hAnsi="Biondi"/>
                <w:color w:val="CB4339"/>
                <w:sz w:val="44"/>
                <w:szCs w:val="44"/>
              </w:rPr>
              <w:t xml:space="preserve">pplication </w:t>
            </w:r>
            <w:r w:rsidR="00E25914" w:rsidRPr="005B3C93">
              <w:rPr>
                <w:rFonts w:ascii="Biondi" w:hAnsi="Biondi"/>
                <w:color w:val="CB4339"/>
                <w:sz w:val="44"/>
                <w:szCs w:val="44"/>
              </w:rPr>
              <w:t>W</w:t>
            </w:r>
            <w:r w:rsidR="00C354D2" w:rsidRPr="005B3C93">
              <w:rPr>
                <w:rFonts w:ascii="Biondi" w:hAnsi="Biondi"/>
                <w:color w:val="CB4339"/>
                <w:sz w:val="44"/>
                <w:szCs w:val="44"/>
              </w:rPr>
              <w:t>orkshop</w:t>
            </w:r>
            <w:r>
              <w:rPr>
                <w:rFonts w:ascii="Biondi" w:hAnsi="Biondi"/>
                <w:color w:val="CB4339"/>
                <w:sz w:val="44"/>
                <w:szCs w:val="44"/>
              </w:rPr>
              <w:t>s</w:t>
            </w:r>
            <w:r>
              <w:rPr>
                <w:sz w:val="44"/>
                <w:szCs w:val="44"/>
              </w:rPr>
              <w:t xml:space="preserve">, </w:t>
            </w:r>
            <w:r w:rsidR="00C354D2">
              <w:rPr>
                <w:sz w:val="44"/>
                <w:szCs w:val="44"/>
              </w:rPr>
              <w:t>where you will:</w:t>
            </w:r>
          </w:p>
          <w:p w:rsidR="00A1137A" w:rsidRDefault="00654F56" w:rsidP="00C354D2"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64.45pt;margin-top:15.75pt;width:339.45pt;height:188.7pt;z-index:251660288;mso-width-relative:margin;mso-height-relative:margin" stroked="f">
                  <v:textbox style="mso-next-textbox:#_x0000_s1028">
                    <w:txbxContent>
                      <w:p w:rsidR="005829E8" w:rsidRDefault="005829E8" w:rsidP="005829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36"/>
                            <w:szCs w:val="36"/>
                          </w:rPr>
                        </w:pPr>
                        <w:r w:rsidRPr="005B3C93">
                          <w:rPr>
                            <w:sz w:val="36"/>
                            <w:szCs w:val="36"/>
                          </w:rPr>
                          <w:t xml:space="preserve">Learn about </w:t>
                        </w:r>
                        <w:r>
                          <w:rPr>
                            <w:sz w:val="36"/>
                            <w:szCs w:val="36"/>
                          </w:rPr>
                          <w:t xml:space="preserve">the different types of high </w:t>
                        </w:r>
                        <w:r w:rsidRPr="005B3C93">
                          <w:rPr>
                            <w:sz w:val="36"/>
                            <w:szCs w:val="36"/>
                          </w:rPr>
                          <w:t>school</w:t>
                        </w:r>
                        <w:r>
                          <w:rPr>
                            <w:sz w:val="36"/>
                            <w:szCs w:val="36"/>
                          </w:rPr>
                          <w:t>s</w:t>
                        </w:r>
                        <w:r w:rsidR="00F22FC6">
                          <w:rPr>
                            <w:sz w:val="36"/>
                            <w:szCs w:val="36"/>
                          </w:rPr>
                          <w:t xml:space="preserve"> and how you can apply</w:t>
                        </w:r>
                      </w:p>
                      <w:p w:rsidR="005829E8" w:rsidRPr="005829E8" w:rsidRDefault="005829E8" w:rsidP="005829E8">
                        <w:pPr>
                          <w:pStyle w:val="ListParagraph"/>
                          <w:rPr>
                            <w:sz w:val="36"/>
                            <w:szCs w:val="36"/>
                          </w:rPr>
                        </w:pPr>
                      </w:p>
                      <w:p w:rsidR="005829E8" w:rsidRPr="005829E8" w:rsidRDefault="005829E8" w:rsidP="0094723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36"/>
                            <w:szCs w:val="36"/>
                          </w:rPr>
                        </w:pPr>
                        <w:r w:rsidRPr="005B3C93">
                          <w:rPr>
                            <w:sz w:val="36"/>
                            <w:szCs w:val="36"/>
                          </w:rPr>
                          <w:t xml:space="preserve">Research </w:t>
                        </w:r>
                        <w:r>
                          <w:rPr>
                            <w:sz w:val="36"/>
                            <w:szCs w:val="36"/>
                          </w:rPr>
                          <w:t xml:space="preserve">and discuss your options with </w:t>
                        </w:r>
                        <w:r w:rsidRPr="005B3C93">
                          <w:rPr>
                            <w:sz w:val="36"/>
                            <w:szCs w:val="36"/>
                          </w:rPr>
                          <w:t>a volunteer</w:t>
                        </w:r>
                      </w:p>
                      <w:p w:rsidR="005829E8" w:rsidRDefault="005829E8" w:rsidP="005829E8">
                        <w:pPr>
                          <w:pStyle w:val="ListParagraph"/>
                          <w:rPr>
                            <w:sz w:val="36"/>
                            <w:szCs w:val="36"/>
                          </w:rPr>
                        </w:pPr>
                      </w:p>
                      <w:p w:rsidR="005829E8" w:rsidRPr="005B3C93" w:rsidRDefault="005829E8" w:rsidP="00C354D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36"/>
                            <w:szCs w:val="36"/>
                          </w:rPr>
                        </w:pPr>
                        <w:r w:rsidRPr="005B3C93">
                          <w:rPr>
                            <w:sz w:val="36"/>
                            <w:szCs w:val="36"/>
                          </w:rPr>
                          <w:t>Find the best-fit scho</w:t>
                        </w:r>
                        <w:r w:rsidR="00F22FC6">
                          <w:rPr>
                            <w:sz w:val="36"/>
                            <w:szCs w:val="36"/>
                          </w:rPr>
                          <w:t>ols to list on your application</w:t>
                        </w:r>
                      </w:p>
                    </w:txbxContent>
                  </v:textbox>
                </v:shape>
              </w:pict>
            </w:r>
            <w:r w:rsidR="005829E8">
              <w:rPr>
                <w:noProof/>
              </w:rPr>
              <w:drawing>
                <wp:inline distT="0" distB="0" distL="0" distR="0">
                  <wp:extent cx="1629641" cy="1846708"/>
                  <wp:effectExtent l="19050" t="0" r="8659" b="0"/>
                  <wp:docPr id="2" name="Picture 16" descr="Books%20For%20Clip%20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ooks%20For%20Clip%20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796" cy="1850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4D2" w:rsidTr="005829E8">
        <w:trPr>
          <w:trHeight w:val="1125"/>
        </w:trPr>
        <w:tc>
          <w:tcPr>
            <w:tcW w:w="11021" w:type="dxa"/>
            <w:gridSpan w:val="2"/>
          </w:tcPr>
          <w:p w:rsidR="005B3C93" w:rsidRPr="005B3C93" w:rsidRDefault="005829E8" w:rsidP="00694569">
            <w:pPr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 xml:space="preserve">Contact LEEAP </w:t>
            </w:r>
            <w:r w:rsidR="00F22FC6">
              <w:rPr>
                <w:sz w:val="36"/>
                <w:szCs w:val="36"/>
              </w:rPr>
              <w:t xml:space="preserve">Education </w:t>
            </w:r>
            <w:r>
              <w:rPr>
                <w:sz w:val="36"/>
                <w:szCs w:val="36"/>
              </w:rPr>
              <w:t xml:space="preserve">Coordinator </w:t>
            </w:r>
            <w:r w:rsidR="00694569">
              <w:rPr>
                <w:sz w:val="36"/>
                <w:szCs w:val="36"/>
              </w:rPr>
              <w:t>Luigi Bonifacio</w:t>
            </w:r>
            <w:r>
              <w:rPr>
                <w:sz w:val="36"/>
                <w:szCs w:val="36"/>
              </w:rPr>
              <w:t xml:space="preserve"> at</w:t>
            </w:r>
            <w:r w:rsidR="00C354D2" w:rsidRPr="00E25914">
              <w:rPr>
                <w:sz w:val="36"/>
                <w:szCs w:val="36"/>
              </w:rPr>
              <w:t xml:space="preserve"> </w:t>
            </w:r>
            <w:hyperlink r:id="rId6" w:history="1">
              <w:r w:rsidR="00694569" w:rsidRPr="00AC76B0">
                <w:rPr>
                  <w:rStyle w:val="Hyperlink"/>
                  <w:sz w:val="36"/>
                  <w:szCs w:val="36"/>
                </w:rPr>
                <w:t>LBonifacio1@fordham.edu</w:t>
              </w:r>
            </w:hyperlink>
            <w:r>
              <w:rPr>
                <w:sz w:val="36"/>
                <w:szCs w:val="36"/>
              </w:rPr>
              <w:t xml:space="preserve"> </w:t>
            </w:r>
            <w:r w:rsidRPr="005829E8">
              <w:rPr>
                <w:sz w:val="36"/>
                <w:szCs w:val="36"/>
              </w:rPr>
              <w:t>for more</w:t>
            </w:r>
            <w:r>
              <w:rPr>
                <w:sz w:val="36"/>
                <w:szCs w:val="36"/>
              </w:rPr>
              <w:t xml:space="preserve"> information.</w:t>
            </w:r>
            <w:r w:rsidR="00C354D2" w:rsidRPr="00E25914">
              <w:rPr>
                <w:sz w:val="36"/>
                <w:szCs w:val="36"/>
              </w:rPr>
              <w:t xml:space="preserve"> </w:t>
            </w:r>
          </w:p>
        </w:tc>
      </w:tr>
    </w:tbl>
    <w:p w:rsidR="00A23EFF" w:rsidRDefault="00A23EFF"/>
    <w:sectPr w:rsidR="00A23EFF" w:rsidSect="005829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Amienne">
    <w:panose1 w:val="04000508060000020003"/>
    <w:charset w:val="00"/>
    <w:family w:val="decorative"/>
    <w:pitch w:val="variable"/>
    <w:sig w:usb0="80000027" w:usb1="4000004A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304C9"/>
    <w:multiLevelType w:val="hybridMultilevel"/>
    <w:tmpl w:val="9FA4F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E3997"/>
    <w:multiLevelType w:val="hybridMultilevel"/>
    <w:tmpl w:val="1F6CF4A4"/>
    <w:lvl w:ilvl="0" w:tplc="3844D8B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1137A"/>
    <w:rsid w:val="000F1493"/>
    <w:rsid w:val="0025771F"/>
    <w:rsid w:val="0042781B"/>
    <w:rsid w:val="0043369A"/>
    <w:rsid w:val="005829E8"/>
    <w:rsid w:val="005B3C93"/>
    <w:rsid w:val="00654F56"/>
    <w:rsid w:val="00694569"/>
    <w:rsid w:val="00947238"/>
    <w:rsid w:val="00A1137A"/>
    <w:rsid w:val="00A23EFF"/>
    <w:rsid w:val="00C354D2"/>
    <w:rsid w:val="00E25914"/>
    <w:rsid w:val="00ED7242"/>
    <w:rsid w:val="00F22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1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37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54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29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Bonifacio1@fordham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Fordham University School of Law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cbrathwaite2</dc:creator>
  <cp:lastModifiedBy>Lbonifacio1</cp:lastModifiedBy>
  <cp:revision>3</cp:revision>
  <dcterms:created xsi:type="dcterms:W3CDTF">2016-10-07T17:24:00Z</dcterms:created>
  <dcterms:modified xsi:type="dcterms:W3CDTF">2016-10-07T17:26:00Z</dcterms:modified>
</cp:coreProperties>
</file>